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3AB17474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93316">
        <w:rPr>
          <w:rFonts w:hint="eastAsia"/>
        </w:rPr>
        <w:t>全自動散薬分包機</w:t>
      </w:r>
      <w:r w:rsidR="001B293C">
        <w:rPr>
          <w:rFonts w:hint="eastAsia"/>
        </w:rPr>
        <w:t>の購入</w:t>
      </w:r>
    </w:p>
    <w:p w14:paraId="7429BDA6" w14:textId="77777777" w:rsidR="0012769B" w:rsidRPr="00693316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64D17CA1" w14:textId="77777777" w:rsidR="00D365F7" w:rsidRDefault="00D365F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51FDDBC4" w14:textId="12E4DA07" w:rsidR="00693316" w:rsidRDefault="00D365F7" w:rsidP="0012769B">
      <w:pPr>
        <w:rPr>
          <w:rFonts w:hAnsi="ＭＳ 明朝" w:hint="eastAsia"/>
        </w:rPr>
      </w:pPr>
      <w:r>
        <w:rPr>
          <w:rFonts w:hAnsi="ＭＳ 明朝" w:hint="eastAsia"/>
        </w:rPr>
        <w:t>銘　　柄：（１）</w:t>
      </w:r>
      <w:r w:rsidR="00693316">
        <w:rPr>
          <w:rFonts w:hAnsi="ＭＳ 明朝" w:hint="eastAsia"/>
        </w:rPr>
        <w:t>トーショー</w:t>
      </w:r>
      <w:r>
        <w:rPr>
          <w:rFonts w:hAnsi="ＭＳ 明朝" w:hint="eastAsia"/>
        </w:rPr>
        <w:t xml:space="preserve">　・（２）</w:t>
      </w:r>
      <w:r w:rsidR="00693316">
        <w:rPr>
          <w:rFonts w:hAnsi="ＭＳ 明朝" w:hint="eastAsia"/>
        </w:rPr>
        <w:t>タカゾノ</w:t>
      </w:r>
    </w:p>
    <w:p w14:paraId="6361A4D0" w14:textId="30DEA7C3" w:rsidR="00F75E82" w:rsidRPr="00404547" w:rsidRDefault="00F75E82" w:rsidP="0012769B">
      <w:pPr>
        <w:rPr>
          <w:rFonts w:hAnsi="ＭＳ 明朝"/>
        </w:rPr>
      </w:pPr>
      <w:r>
        <w:rPr>
          <w:rFonts w:hAnsi="ＭＳ 明朝" w:hint="eastAsia"/>
        </w:rPr>
        <w:t>※（１）～（２）のいずれかの銘柄に〇印をつけて下さい。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5F63BF81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93316">
        <w:rPr>
          <w:rFonts w:hint="eastAsia"/>
        </w:rPr>
        <w:t>全自動散薬分包機</w:t>
      </w:r>
      <w:r>
        <w:rPr>
          <w:rFonts w:hint="eastAsia"/>
        </w:rPr>
        <w:t>の購入</w:t>
      </w:r>
    </w:p>
    <w:p w14:paraId="6985607F" w14:textId="77777777" w:rsidR="00981D95" w:rsidRPr="00693316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0E3DD028" w14:textId="14B86743" w:rsidR="00F75E82" w:rsidRDefault="00F75E82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銘　　柄：（１）</w:t>
      </w:r>
      <w:r w:rsidR="00693316">
        <w:rPr>
          <w:rFonts w:hAnsi="ＭＳ 明朝" w:hint="eastAsia"/>
        </w:rPr>
        <w:t>トーショー</w:t>
      </w:r>
      <w:r>
        <w:rPr>
          <w:rFonts w:hAnsi="ＭＳ 明朝" w:hint="eastAsia"/>
        </w:rPr>
        <w:t xml:space="preserve">　・（２）</w:t>
      </w:r>
      <w:r w:rsidR="00693316">
        <w:rPr>
          <w:rFonts w:hAnsi="ＭＳ 明朝" w:hint="eastAsia"/>
        </w:rPr>
        <w:t>タカゾノ</w:t>
      </w:r>
    </w:p>
    <w:p w14:paraId="0E5F44CC" w14:textId="140AE937" w:rsidR="00F75E82" w:rsidRPr="00404547" w:rsidRDefault="00F75E82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※（１）～（２）のいずれかの銘柄に〇印をつけて下さい。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17C6DCE8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93316">
        <w:rPr>
          <w:rFonts w:hint="eastAsia"/>
        </w:rPr>
        <w:t>全自動散薬分包機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36CC0AC7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93316">
        <w:rPr>
          <w:rFonts w:hint="eastAsia"/>
        </w:rPr>
        <w:t>全自動散薬分包機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3220"/>
    <w:rsid w:val="0062607A"/>
    <w:rsid w:val="00632DB3"/>
    <w:rsid w:val="00636DE6"/>
    <w:rsid w:val="00650880"/>
    <w:rsid w:val="00650B5E"/>
    <w:rsid w:val="00655410"/>
    <w:rsid w:val="006623BF"/>
    <w:rsid w:val="00677C57"/>
    <w:rsid w:val="00693316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A6D92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951CA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365F7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5E82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1945</Words>
  <Characters>563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2024-07-09T01:10:00Z</dcterms:modified>
</cp:coreProperties>
</file>